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EBF" w:rsidRDefault="00A53A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672EBF" w:rsidRDefault="00A53A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БУТУРЛИНСКОГО МУНИЦИПАЛЬНОГО ОКРУГА</w:t>
      </w:r>
    </w:p>
    <w:p w:rsidR="00672EBF" w:rsidRDefault="00A53A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НИЖЕГОРОДСКОЙ ОБЛАСТИ</w:t>
      </w:r>
    </w:p>
    <w:p w:rsidR="00672EBF" w:rsidRDefault="00672EBF">
      <w:pPr>
        <w:jc w:val="center"/>
        <w:rPr>
          <w:b/>
          <w:sz w:val="28"/>
          <w:szCs w:val="28"/>
        </w:rPr>
      </w:pPr>
    </w:p>
    <w:p w:rsidR="00672EBF" w:rsidRDefault="00A53A7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672EBF" w:rsidRDefault="00672EBF">
      <w:pPr>
        <w:jc w:val="center"/>
        <w:rPr>
          <w:sz w:val="28"/>
          <w:szCs w:val="28"/>
        </w:rPr>
      </w:pPr>
    </w:p>
    <w:p w:rsidR="00672EBF" w:rsidRDefault="00A53A77">
      <w:pPr>
        <w:rPr>
          <w:sz w:val="28"/>
          <w:szCs w:val="28"/>
          <w:u w:val="single"/>
        </w:rPr>
      </w:pPr>
      <w:r>
        <w:rPr>
          <w:sz w:val="28"/>
          <w:szCs w:val="28"/>
        </w:rPr>
        <w:t>От</w:t>
      </w:r>
      <w:r w:rsidR="00C9621A">
        <w:rPr>
          <w:sz w:val="28"/>
          <w:szCs w:val="28"/>
        </w:rPr>
        <w:t xml:space="preserve"> 09.04.2026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9621A">
        <w:rPr>
          <w:sz w:val="28"/>
          <w:szCs w:val="28"/>
        </w:rPr>
        <w:tab/>
      </w:r>
      <w:r w:rsidR="00C9621A">
        <w:rPr>
          <w:sz w:val="28"/>
          <w:szCs w:val="28"/>
        </w:rPr>
        <w:tab/>
      </w:r>
      <w:r w:rsidR="00C9621A">
        <w:rPr>
          <w:sz w:val="28"/>
          <w:szCs w:val="28"/>
        </w:rPr>
        <w:tab/>
      </w:r>
      <w:r w:rsidR="00C9621A">
        <w:rPr>
          <w:sz w:val="28"/>
          <w:szCs w:val="28"/>
        </w:rPr>
        <w:tab/>
      </w:r>
      <w:r w:rsidR="00C9621A">
        <w:rPr>
          <w:sz w:val="28"/>
          <w:szCs w:val="28"/>
        </w:rPr>
        <w:tab/>
      </w:r>
      <w:r>
        <w:rPr>
          <w:sz w:val="28"/>
          <w:szCs w:val="28"/>
        </w:rPr>
        <w:t xml:space="preserve">№ </w:t>
      </w:r>
      <w:r w:rsidR="00C9621A">
        <w:rPr>
          <w:sz w:val="28"/>
          <w:szCs w:val="28"/>
        </w:rPr>
        <w:t>422</w:t>
      </w:r>
    </w:p>
    <w:p w:rsidR="00672EBF" w:rsidRDefault="00672EBF">
      <w:pPr>
        <w:rPr>
          <w:b/>
          <w:color w:val="000000"/>
          <w:sz w:val="28"/>
          <w:szCs w:val="28"/>
        </w:rPr>
      </w:pPr>
    </w:p>
    <w:p w:rsidR="00672EBF" w:rsidRDefault="00A53A77">
      <w:pPr>
        <w:jc w:val="center"/>
        <w:outlineLvl w:val="0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внесении изменений в муниципальную программу «Социальная поддержка граждан Бутурлинского муниципального округа Нижегородской области», </w:t>
      </w:r>
      <w:r>
        <w:rPr>
          <w:b/>
          <w:sz w:val="28"/>
          <w:szCs w:val="28"/>
        </w:rPr>
        <w:t xml:space="preserve">утвержденную постановлением администрации Бутурлинского муниципального района Нижегородской области </w:t>
      </w:r>
    </w:p>
    <w:p w:rsidR="00672EBF" w:rsidRDefault="00A53A77">
      <w:pPr>
        <w:jc w:val="center"/>
        <w:outlineLvl w:val="0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от 01.10.2020 № 92</w:t>
      </w:r>
      <w:r>
        <w:rPr>
          <w:b/>
          <w:sz w:val="28"/>
          <w:szCs w:val="28"/>
        </w:rPr>
        <w:t>4</w:t>
      </w:r>
    </w:p>
    <w:p w:rsidR="00672EBF" w:rsidRDefault="00672EBF">
      <w:pPr>
        <w:jc w:val="center"/>
        <w:outlineLvl w:val="0"/>
        <w:rPr>
          <w:b/>
          <w:color w:val="000000"/>
          <w:sz w:val="28"/>
          <w:szCs w:val="28"/>
        </w:rPr>
      </w:pPr>
    </w:p>
    <w:p w:rsidR="00672EBF" w:rsidRDefault="00A53A77" w:rsidP="00C9621A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Бюджетным кодексом Российской Федерации,  </w:t>
      </w:r>
      <w:r>
        <w:rPr>
          <w:color w:val="000000"/>
          <w:sz w:val="28"/>
          <w:szCs w:val="28"/>
          <w:shd w:val="clear" w:color="auto" w:fill="FFFFFF"/>
        </w:rPr>
        <w:t>постановлением администрации Бутурлинского муниципального района Нижегородской области от 14.05.2014 № 440  «Об утверждении Порядка  разработки, реализации и оценки эффективности му</w:t>
      </w:r>
      <w:r>
        <w:rPr>
          <w:color w:val="000000"/>
          <w:sz w:val="28"/>
          <w:szCs w:val="28"/>
          <w:shd w:val="clear" w:color="auto" w:fill="FFFFFF"/>
        </w:rPr>
        <w:t xml:space="preserve">ниципальных программ Бутурлинского муниципального района», в целях эффективной реализации муниципальной программы </w:t>
      </w:r>
      <w:r>
        <w:rPr>
          <w:color w:val="000000"/>
          <w:sz w:val="28"/>
          <w:szCs w:val="28"/>
        </w:rPr>
        <w:t>«Социальная поддержка граждан Бутурлинского муниципального округа Нижегородской области»,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>администрация Бутурлинского муниципального округа Ни</w:t>
      </w:r>
      <w:r>
        <w:rPr>
          <w:color w:val="000000"/>
          <w:sz w:val="28"/>
          <w:szCs w:val="28"/>
        </w:rPr>
        <w:t xml:space="preserve">жегородской области </w:t>
      </w:r>
      <w:r>
        <w:rPr>
          <w:b/>
          <w:bCs/>
          <w:color w:val="000000"/>
          <w:spacing w:val="34"/>
          <w:sz w:val="28"/>
          <w:szCs w:val="28"/>
        </w:rPr>
        <w:t>постановляет:</w:t>
      </w:r>
    </w:p>
    <w:p w:rsidR="00672EBF" w:rsidRDefault="00A53A77" w:rsidP="00C9621A">
      <w:pPr>
        <w:spacing w:line="360" w:lineRule="auto"/>
        <w:ind w:firstLine="708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1.Внести в  муниципальную программу «Социальная поддержка граждан Бутурлинского муниципального округа Нижегородской области», утвержденную постановлением администрации Бутурлинского муниципального района Нижего</w:t>
      </w:r>
      <w:r>
        <w:rPr>
          <w:color w:val="000000"/>
          <w:sz w:val="28"/>
          <w:szCs w:val="28"/>
        </w:rPr>
        <w:t>родской области от 01.10.2020 № 924 (с изменениями, внесенными постановлениями администрации Бутурлинского муниципального района  Нижегородской области от 30.12.2020 № 1274, администрации Бутурлинского муниципального округа Нижегородской области от 06.08.2</w:t>
      </w:r>
      <w:r>
        <w:rPr>
          <w:color w:val="000000"/>
          <w:sz w:val="28"/>
          <w:szCs w:val="28"/>
        </w:rPr>
        <w:t>021 № 951, от 18.08.2021 № 1017, от 08.11.2021 № 1329, от 30.12.2021 № 1696, от 26.07.2022 № 916, от 20.10.2022 № 1336, от 29.12.2022 № 1815, от 14.03.2023 № 345, от 11.07.2023 № 970, от 18.10.2023 № 1498, от 06.02.2024 № 190, от 26.04.2024 № 652,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от 18.07</w:t>
      </w:r>
      <w:r>
        <w:rPr>
          <w:bCs/>
          <w:color w:val="000000"/>
          <w:sz w:val="28"/>
          <w:szCs w:val="28"/>
        </w:rPr>
        <w:t>.2024 № 1092, от 17.10.2024 № 1594,</w:t>
      </w:r>
      <w:r>
        <w:rPr>
          <w:color w:val="000000"/>
          <w:sz w:val="28"/>
          <w:szCs w:val="28"/>
        </w:rPr>
        <w:t xml:space="preserve"> от 15.11.2024 № 1819, от 26.12.2024 № 2145, от 29.04.2025 № 587, от </w:t>
      </w:r>
      <w:r>
        <w:rPr>
          <w:color w:val="000000"/>
          <w:sz w:val="28"/>
          <w:szCs w:val="28"/>
        </w:rPr>
        <w:lastRenderedPageBreak/>
        <w:t>16.07.2025 № 964, от 11.11.2025 № 1499, от 19.01.2026 № 41), изменения согласно приложению.</w:t>
      </w:r>
    </w:p>
    <w:p w:rsidR="00672EBF" w:rsidRDefault="00A53A7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2.Финансовому управлению администрации Бутурлинского муниципального округа Нижегородской области (О.А. Казакова) предусмотреть соответствующее финансирование Программы за счет средств, предусмотренных в бюджете Бутурлинского муниципального округа Нижегород</w:t>
      </w:r>
      <w:r>
        <w:rPr>
          <w:color w:val="000000"/>
          <w:sz w:val="28"/>
          <w:szCs w:val="28"/>
        </w:rPr>
        <w:t xml:space="preserve">ской области на 2026 год.  </w:t>
      </w:r>
    </w:p>
    <w:p w:rsidR="00672EBF" w:rsidRDefault="00A53A77" w:rsidP="00C9621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3.Контроль за исполнением настоящего постановления оставляю за собой. </w:t>
      </w:r>
    </w:p>
    <w:p w:rsidR="00672EBF" w:rsidRDefault="00672EBF">
      <w:pPr>
        <w:spacing w:line="360" w:lineRule="auto"/>
        <w:jc w:val="both"/>
        <w:rPr>
          <w:sz w:val="28"/>
          <w:szCs w:val="28"/>
        </w:rPr>
      </w:pPr>
    </w:p>
    <w:p w:rsidR="00672EBF" w:rsidRDefault="00A53A77" w:rsidP="00C9621A">
      <w:pPr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местного самоуправления</w:t>
      </w:r>
      <w:r w:rsidR="00C9621A">
        <w:rPr>
          <w:color w:val="000000"/>
          <w:sz w:val="28"/>
          <w:szCs w:val="28"/>
        </w:rPr>
        <w:tab/>
      </w:r>
      <w:r w:rsidR="00C9621A">
        <w:rPr>
          <w:color w:val="000000"/>
          <w:sz w:val="28"/>
          <w:szCs w:val="28"/>
        </w:rPr>
        <w:tab/>
      </w:r>
      <w:r w:rsidR="00C9621A">
        <w:rPr>
          <w:color w:val="000000"/>
          <w:sz w:val="28"/>
          <w:szCs w:val="28"/>
        </w:rPr>
        <w:tab/>
      </w:r>
      <w:r w:rsidR="00C9621A">
        <w:rPr>
          <w:color w:val="000000"/>
          <w:sz w:val="28"/>
          <w:szCs w:val="28"/>
        </w:rPr>
        <w:tab/>
      </w:r>
      <w:r w:rsidR="00C9621A">
        <w:rPr>
          <w:color w:val="000000"/>
          <w:sz w:val="28"/>
          <w:szCs w:val="28"/>
        </w:rPr>
        <w:tab/>
      </w:r>
      <w:r w:rsidR="00C9621A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М.Ф. Петрова</w:t>
      </w:r>
    </w:p>
    <w:p w:rsidR="00C9621A" w:rsidRDefault="00C9621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672EBF" w:rsidRDefault="00A53A77">
      <w:pPr>
        <w:jc w:val="right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</w:t>
      </w:r>
    </w:p>
    <w:p w:rsidR="00672EBF" w:rsidRDefault="00A53A77">
      <w:pPr>
        <w:jc w:val="right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к постановлению администрации</w:t>
      </w:r>
    </w:p>
    <w:p w:rsidR="00672EBF" w:rsidRDefault="00A53A77">
      <w:pPr>
        <w:jc w:val="right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Бутурлинского муниципального округа</w:t>
      </w:r>
    </w:p>
    <w:p w:rsidR="00672EBF" w:rsidRDefault="00A53A77">
      <w:pPr>
        <w:jc w:val="right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Нижегородской области </w:t>
      </w:r>
    </w:p>
    <w:p w:rsidR="00672EBF" w:rsidRDefault="00A53A77">
      <w:pPr>
        <w:jc w:val="right"/>
        <w:outlineLvl w:val="0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от </w:t>
      </w:r>
      <w:r w:rsidR="00C9621A">
        <w:rPr>
          <w:color w:val="000000"/>
          <w:sz w:val="28"/>
          <w:szCs w:val="28"/>
        </w:rPr>
        <w:t>09.04.2026</w:t>
      </w:r>
      <w:r>
        <w:rPr>
          <w:color w:val="000000"/>
          <w:sz w:val="28"/>
          <w:szCs w:val="28"/>
        </w:rPr>
        <w:t xml:space="preserve">№ </w:t>
      </w:r>
      <w:r w:rsidR="00C9621A">
        <w:rPr>
          <w:color w:val="000000"/>
          <w:sz w:val="28"/>
          <w:szCs w:val="28"/>
        </w:rPr>
        <w:t>422</w:t>
      </w:r>
    </w:p>
    <w:p w:rsidR="00672EBF" w:rsidRDefault="00672EBF">
      <w:pPr>
        <w:jc w:val="center"/>
        <w:outlineLvl w:val="0"/>
        <w:rPr>
          <w:b/>
          <w:color w:val="000000"/>
          <w:sz w:val="28"/>
          <w:szCs w:val="28"/>
        </w:rPr>
      </w:pPr>
    </w:p>
    <w:p w:rsidR="00672EBF" w:rsidRDefault="00A53A77">
      <w:pPr>
        <w:jc w:val="center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Изменения, которые вносятся в  муниципальную программу «Социальная поддержка граждан Бутурлинского муниципального округа Нижегородской области»</w:t>
      </w:r>
      <w:r>
        <w:rPr>
          <w:b/>
          <w:color w:val="000000"/>
          <w:sz w:val="28"/>
          <w:szCs w:val="28"/>
        </w:rPr>
        <w:t>, утвержденную постановлением администрации Бутурлинского муниципального района Нижегородской области от 01.10.2020 № 924 (с изменениями, внесенными постановлениями администрации Бутурлинского муниципального района  Нижегородской области от 30.12.2020 № 12</w:t>
      </w:r>
      <w:r>
        <w:rPr>
          <w:b/>
          <w:color w:val="000000"/>
          <w:sz w:val="28"/>
          <w:szCs w:val="28"/>
        </w:rPr>
        <w:t>74, администрации Бутурлинского муниципального округа Нижегородской области от 06.08.2021 № 951, от 18.08.2021 № 1017, от 08.11.2021 № 1329, от 30.12.2021 № 1696, от 26.07.2022 № 916, от 20.10.2022 № 1336, от 29.12.2022 № 1815, от 14.03.2023 № 345, от 11.0</w:t>
      </w:r>
      <w:r>
        <w:rPr>
          <w:b/>
          <w:color w:val="000000"/>
          <w:sz w:val="28"/>
          <w:szCs w:val="28"/>
        </w:rPr>
        <w:t>7.2023 № 970,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от 18.10.2023 № 1498, от 06.02.2024 № 190, от 26.04.2024 </w:t>
      </w:r>
    </w:p>
    <w:p w:rsidR="00672EBF" w:rsidRDefault="00A53A77">
      <w:pPr>
        <w:jc w:val="center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№ 652, </w:t>
      </w:r>
      <w:r>
        <w:rPr>
          <w:b/>
          <w:bCs/>
          <w:color w:val="000000"/>
          <w:sz w:val="28"/>
          <w:szCs w:val="28"/>
        </w:rPr>
        <w:t xml:space="preserve">от 18.07.2024 № 1092, от 17.10.2024 № 1594, </w:t>
      </w:r>
      <w:r>
        <w:rPr>
          <w:b/>
          <w:color w:val="000000"/>
          <w:sz w:val="28"/>
          <w:szCs w:val="28"/>
        </w:rPr>
        <w:t xml:space="preserve">от 15.11.2024 № 1819, от 26.12.2024 № 2145, от 29.04.2025 № 587, от 16.07.2025 № 964, от 11.11.2025 </w:t>
      </w:r>
    </w:p>
    <w:p w:rsidR="00672EBF" w:rsidRDefault="00A53A77">
      <w:pPr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№ 1499, от 19.01.2026 № 41)</w:t>
      </w:r>
    </w:p>
    <w:p w:rsidR="00672EBF" w:rsidRDefault="00672EBF">
      <w:pPr>
        <w:jc w:val="center"/>
        <w:outlineLvl w:val="0"/>
        <w:rPr>
          <w:b/>
          <w:bCs/>
          <w:color w:val="000000"/>
          <w:sz w:val="28"/>
          <w:szCs w:val="28"/>
        </w:rPr>
      </w:pPr>
    </w:p>
    <w:p w:rsidR="00672EBF" w:rsidRPr="00A53A77" w:rsidRDefault="00A53A77">
      <w:pPr>
        <w:numPr>
          <w:ilvl w:val="0"/>
          <w:numId w:val="10"/>
        </w:numPr>
        <w:spacing w:line="360" w:lineRule="auto"/>
        <w:ind w:left="0" w:firstLine="993"/>
        <w:jc w:val="both"/>
        <w:outlineLvl w:val="0"/>
        <w:rPr>
          <w:color w:val="000000"/>
          <w:sz w:val="28"/>
          <w:szCs w:val="28"/>
        </w:rPr>
      </w:pPr>
      <w:bookmarkStart w:id="0" w:name="_GoBack"/>
      <w:bookmarkEnd w:id="0"/>
      <w:r w:rsidRPr="00A53A77">
        <w:rPr>
          <w:color w:val="000000"/>
          <w:sz w:val="28"/>
          <w:szCs w:val="28"/>
        </w:rPr>
        <w:t>По</w:t>
      </w:r>
      <w:r w:rsidRPr="00A53A77">
        <w:rPr>
          <w:color w:val="000000"/>
          <w:sz w:val="28"/>
          <w:szCs w:val="28"/>
        </w:rPr>
        <w:t xml:space="preserve"> тексту программы слова «Муниципальный заказчик-координатор программы - Организационно-правовое управление администрации Бутурлинского муниципального округа Нижегородской области» заменить на слова «Муниципальный заказчик-координатор программы - Управление</w:t>
      </w:r>
      <w:r w:rsidRPr="00A53A77">
        <w:rPr>
          <w:color w:val="000000"/>
          <w:sz w:val="28"/>
          <w:szCs w:val="28"/>
        </w:rPr>
        <w:t xml:space="preserve">  по юридическому и организационному обеспечению деятельности администрации Бутурлинского муниципального округа Нижегородской области».</w:t>
      </w:r>
    </w:p>
    <w:p w:rsidR="00672EBF" w:rsidRPr="00A53A77" w:rsidRDefault="00A53A77">
      <w:pPr>
        <w:numPr>
          <w:ilvl w:val="0"/>
          <w:numId w:val="10"/>
        </w:numPr>
        <w:spacing w:line="360" w:lineRule="auto"/>
        <w:ind w:left="0" w:firstLine="993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таблице пункта 2.4 «Перечень основных мероприятий муниципальной программы» :</w:t>
      </w:r>
    </w:p>
    <w:p w:rsidR="00672EBF" w:rsidRPr="00A53A77" w:rsidRDefault="00A53A7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A53A77">
        <w:rPr>
          <w:color w:val="000000"/>
          <w:sz w:val="28"/>
          <w:szCs w:val="28"/>
        </w:rPr>
        <w:t xml:space="preserve"> 2.1. В строке «Мероприятие 1.3.4 Пров</w:t>
      </w:r>
      <w:r w:rsidRPr="00A53A77">
        <w:rPr>
          <w:color w:val="000000"/>
          <w:sz w:val="28"/>
          <w:szCs w:val="28"/>
        </w:rPr>
        <w:t xml:space="preserve">едение мероприятий по чествованию юбилейных дат (90,95,100,105 и старше) долгожителей Бутурлинского муниципального округа. Поздравление юбиляров из числа граждан пожилого возраста.»: </w:t>
      </w:r>
    </w:p>
    <w:p w:rsidR="00672EBF" w:rsidRPr="00A53A77" w:rsidRDefault="00672EBF">
      <w:pPr>
        <w:framePr w:hSpace="180" w:wrap="around" w:vAnchor="text" w:hAnchor="page" w:x="1910" w:y="1"/>
        <w:jc w:val="both"/>
        <w:rPr>
          <w:color w:val="000000"/>
          <w:sz w:val="20"/>
        </w:rPr>
      </w:pPr>
    </w:p>
    <w:p w:rsidR="00672EBF" w:rsidRPr="00A53A77" w:rsidRDefault="00A53A77">
      <w:pPr>
        <w:widowControl w:val="0"/>
        <w:spacing w:line="360" w:lineRule="auto"/>
        <w:jc w:val="both"/>
        <w:outlineLvl w:val="3"/>
        <w:rPr>
          <w:color w:val="000000"/>
          <w:sz w:val="28"/>
          <w:szCs w:val="28"/>
        </w:rPr>
      </w:pPr>
      <w:r w:rsidRPr="00A53A77">
        <w:rPr>
          <w:color w:val="000000"/>
          <w:sz w:val="28"/>
          <w:szCs w:val="28"/>
        </w:rPr>
        <w:t>а) столбце «2026» слова «0,0» заменить словами «2,0»;</w:t>
      </w:r>
    </w:p>
    <w:p w:rsidR="00672EBF" w:rsidRPr="00A53A77" w:rsidRDefault="00A53A77">
      <w:pPr>
        <w:widowControl w:val="0"/>
        <w:spacing w:line="360" w:lineRule="auto"/>
        <w:ind w:firstLine="709"/>
        <w:jc w:val="both"/>
        <w:outlineLvl w:val="3"/>
        <w:rPr>
          <w:color w:val="000000"/>
          <w:sz w:val="28"/>
          <w:szCs w:val="28"/>
        </w:rPr>
      </w:pPr>
      <w:r w:rsidRPr="00A53A77">
        <w:rPr>
          <w:color w:val="000000"/>
          <w:sz w:val="28"/>
          <w:szCs w:val="28"/>
        </w:rPr>
        <w:t>б) в столбце «Всего» слова «2,4» заменить словами «4,4».</w:t>
      </w:r>
    </w:p>
    <w:p w:rsidR="00672EBF" w:rsidRDefault="00A53A77">
      <w:pPr>
        <w:spacing w:line="360" w:lineRule="auto"/>
        <w:ind w:firstLine="709"/>
        <w:jc w:val="both"/>
        <w:outlineLvl w:val="0"/>
        <w:rPr>
          <w:color w:val="FF0000"/>
          <w:sz w:val="28"/>
          <w:szCs w:val="28"/>
        </w:rPr>
      </w:pPr>
      <w:r w:rsidRPr="00A53A77">
        <w:rPr>
          <w:color w:val="000000"/>
          <w:sz w:val="28"/>
          <w:szCs w:val="28"/>
        </w:rPr>
        <w:lastRenderedPageBreak/>
        <w:t xml:space="preserve"> 2.2. В строке «Мероприятие 1.3.8 </w:t>
      </w:r>
      <w:r w:rsidRPr="00A53A77">
        <w:rPr>
          <w:color w:val="000000"/>
          <w:sz w:val="28"/>
          <w:szCs w:val="28"/>
        </w:rPr>
        <w:t>Торжественный прием главы местного самоуправления Бутурлинского муниципа</w:t>
      </w:r>
      <w:r>
        <w:rPr>
          <w:sz w:val="28"/>
          <w:szCs w:val="28"/>
        </w:rPr>
        <w:t xml:space="preserve">льного округа лиц старшего поколения, посвященный Дню России»: </w:t>
      </w:r>
    </w:p>
    <w:p w:rsidR="00672EBF" w:rsidRPr="00A53A77" w:rsidRDefault="00A53A77">
      <w:pPr>
        <w:widowControl w:val="0"/>
        <w:spacing w:line="360" w:lineRule="auto"/>
        <w:jc w:val="both"/>
        <w:outlineLvl w:val="3"/>
        <w:rPr>
          <w:color w:val="000000"/>
          <w:sz w:val="28"/>
          <w:szCs w:val="28"/>
        </w:rPr>
      </w:pPr>
      <w:r w:rsidRPr="00A53A77">
        <w:rPr>
          <w:color w:val="000000"/>
          <w:sz w:val="28"/>
          <w:szCs w:val="28"/>
        </w:rPr>
        <w:t xml:space="preserve">           а) столбце «2026» </w:t>
      </w:r>
      <w:r w:rsidRPr="00A53A77">
        <w:rPr>
          <w:color w:val="000000"/>
          <w:sz w:val="28"/>
          <w:szCs w:val="28"/>
        </w:rPr>
        <w:t>слова «10,0» заменить словами «8,0»;</w:t>
      </w:r>
    </w:p>
    <w:p w:rsidR="00672EBF" w:rsidRPr="00A53A77" w:rsidRDefault="00A53A77">
      <w:pPr>
        <w:widowControl w:val="0"/>
        <w:spacing w:line="360" w:lineRule="auto"/>
        <w:ind w:firstLine="709"/>
        <w:jc w:val="both"/>
        <w:outlineLvl w:val="3"/>
        <w:rPr>
          <w:color w:val="000000"/>
          <w:sz w:val="28"/>
          <w:szCs w:val="28"/>
        </w:rPr>
      </w:pPr>
      <w:r w:rsidRPr="00A53A77">
        <w:rPr>
          <w:color w:val="000000"/>
          <w:sz w:val="28"/>
          <w:szCs w:val="28"/>
        </w:rPr>
        <w:t xml:space="preserve"> б) в столбце «Всего» слова «40,0» заменить словами «38,0».</w:t>
      </w:r>
    </w:p>
    <w:p w:rsidR="00672EBF" w:rsidRDefault="00A53A77">
      <w:pPr>
        <w:widowControl w:val="0"/>
        <w:spacing w:line="360" w:lineRule="auto"/>
        <w:ind w:firstLine="709"/>
        <w:jc w:val="both"/>
        <w:outlineLvl w:val="3"/>
        <w:rPr>
          <w:b/>
          <w:sz w:val="28"/>
          <w:szCs w:val="28"/>
        </w:rPr>
      </w:pPr>
      <w:r w:rsidRPr="00A53A77">
        <w:rPr>
          <w:color w:val="000000"/>
          <w:sz w:val="28"/>
          <w:szCs w:val="28"/>
        </w:rPr>
        <w:t xml:space="preserve"> 3. В таблице «</w:t>
      </w:r>
      <w:r>
        <w:rPr>
          <w:color w:val="000000"/>
          <w:sz w:val="28"/>
          <w:szCs w:val="28"/>
        </w:rPr>
        <w:t>Прогнозная оценка расходов на реализацию Программы за счет всех источников» пу</w:t>
      </w:r>
      <w:r>
        <w:rPr>
          <w:color w:val="000000"/>
          <w:sz w:val="28"/>
          <w:szCs w:val="28"/>
        </w:rPr>
        <w:t xml:space="preserve">нкта </w:t>
      </w:r>
      <w:r>
        <w:rPr>
          <w:sz w:val="28"/>
          <w:szCs w:val="28"/>
        </w:rPr>
        <w:t xml:space="preserve">2.7 «Обоснование объема финансовых ресурсов.»: </w:t>
      </w:r>
    </w:p>
    <w:p w:rsidR="00672EBF" w:rsidRDefault="00A53A7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3.1 </w:t>
      </w:r>
      <w:r>
        <w:rPr>
          <w:color w:val="000000"/>
          <w:sz w:val="28"/>
          <w:szCs w:val="28"/>
        </w:rPr>
        <w:t>Позицию «</w:t>
      </w:r>
      <w:r>
        <w:rPr>
          <w:sz w:val="28"/>
          <w:szCs w:val="28"/>
        </w:rPr>
        <w:t xml:space="preserve">Мероприятие 1.3.4 Проведение        </w:t>
      </w:r>
      <w:r>
        <w:rPr>
          <w:sz w:val="28"/>
          <w:szCs w:val="28"/>
        </w:rPr>
        <w:br/>
        <w:t>мероприятий по чествованию юбилейных дат (90,95,100,105, и старше) долгожителей Бутурлинского муниципального округа. Поздравление юбиляров  из числа граждан пожилого возраста</w:t>
      </w:r>
      <w:r>
        <w:rPr>
          <w:color w:val="000000"/>
          <w:sz w:val="28"/>
          <w:szCs w:val="28"/>
        </w:rPr>
        <w:t>» изложить в новой редакции:</w:t>
      </w:r>
    </w:p>
    <w:p w:rsidR="00672EBF" w:rsidRDefault="00A53A77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710" w:type="dxa"/>
        <w:tblCellSpacing w:w="5" w:type="dxa"/>
        <w:tblInd w:w="2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28"/>
        <w:gridCol w:w="542"/>
        <w:gridCol w:w="1694"/>
        <w:gridCol w:w="642"/>
        <w:gridCol w:w="599"/>
        <w:gridCol w:w="743"/>
        <w:gridCol w:w="610"/>
        <w:gridCol w:w="551"/>
        <w:gridCol w:w="574"/>
        <w:gridCol w:w="630"/>
        <w:gridCol w:w="640"/>
        <w:gridCol w:w="657"/>
      </w:tblGrid>
      <w:tr w:rsidR="00672EBF">
        <w:trPr>
          <w:trHeight w:val="421"/>
          <w:tblCellSpacing w:w="5" w:type="dxa"/>
        </w:trPr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2EBF" w:rsidRDefault="00A53A77">
            <w:pPr>
              <w:jc w:val="both"/>
              <w:rPr>
                <w:sz w:val="20"/>
              </w:rPr>
            </w:pPr>
            <w:r>
              <w:rPr>
                <w:sz w:val="20"/>
              </w:rPr>
              <w:t>Мероприятие 1.</w:t>
            </w:r>
            <w:r>
              <w:rPr>
                <w:sz w:val="20"/>
              </w:rPr>
              <w:t>3.4</w:t>
            </w:r>
          </w:p>
          <w:p w:rsidR="00672EBF" w:rsidRDefault="00672EBF">
            <w:pPr>
              <w:jc w:val="both"/>
              <w:rPr>
                <w:sz w:val="20"/>
              </w:rPr>
            </w:pPr>
          </w:p>
          <w:p w:rsidR="00672EBF" w:rsidRDefault="00A53A77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Проведение        </w:t>
            </w:r>
            <w:r>
              <w:rPr>
                <w:sz w:val="20"/>
              </w:rPr>
              <w:br/>
              <w:t>мероприятий     по</w:t>
            </w:r>
            <w:r>
              <w:rPr>
                <w:sz w:val="20"/>
              </w:rPr>
              <w:br/>
              <w:t xml:space="preserve">чествованию юбилейных дат (90,95,100,105, и старше)       </w:t>
            </w:r>
            <w:r>
              <w:rPr>
                <w:sz w:val="20"/>
              </w:rPr>
              <w:br/>
              <w:t xml:space="preserve">долгожителей      </w:t>
            </w:r>
            <w:r>
              <w:rPr>
                <w:sz w:val="20"/>
              </w:rPr>
              <w:br/>
              <w:t>Бутурлинского муниципального округа.</w:t>
            </w:r>
          </w:p>
          <w:p w:rsidR="00672EBF" w:rsidRDefault="00A53A77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Поздравление юбиляров  из числа граждан пожилого возраста.</w:t>
            </w:r>
          </w:p>
          <w:p w:rsidR="00672EBF" w:rsidRDefault="00672EBF">
            <w:pPr>
              <w:widowControl w:val="0"/>
              <w:jc w:val="both"/>
              <w:rPr>
                <w:sz w:val="20"/>
              </w:rPr>
            </w:pPr>
          </w:p>
          <w:p w:rsidR="00672EBF" w:rsidRDefault="00A53A77">
            <w:pPr>
              <w:widowControl w:val="0"/>
              <w:jc w:val="both"/>
              <w:rPr>
                <w:sz w:val="20"/>
              </w:rPr>
            </w:pPr>
            <w:r>
              <w:t xml:space="preserve">   </w:t>
            </w:r>
          </w:p>
        </w:tc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2EBF" w:rsidRDefault="00672EBF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Всего (1) + (2) + (3) + (4) + (5)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widowControl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2,4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Pr="00A53A77" w:rsidRDefault="00A53A77">
            <w:pPr>
              <w:jc w:val="center"/>
              <w:rPr>
                <w:color w:val="000000"/>
                <w:sz w:val="20"/>
              </w:rPr>
            </w:pPr>
            <w:r w:rsidRPr="00A53A77">
              <w:rPr>
                <w:color w:val="000000"/>
                <w:sz w:val="20"/>
              </w:rPr>
              <w:t>2,0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Pr="00A53A77" w:rsidRDefault="00A53A77">
            <w:pPr>
              <w:widowControl w:val="0"/>
              <w:jc w:val="center"/>
              <w:rPr>
                <w:color w:val="000000"/>
                <w:sz w:val="20"/>
              </w:rPr>
            </w:pPr>
            <w:r w:rsidRPr="00A53A77">
              <w:rPr>
                <w:color w:val="000000"/>
                <w:sz w:val="20"/>
              </w:rPr>
              <w:t>0,0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Pr="00A53A77" w:rsidRDefault="00A53A77">
            <w:pPr>
              <w:widowControl w:val="0"/>
              <w:jc w:val="center"/>
              <w:rPr>
                <w:color w:val="000000"/>
                <w:sz w:val="20"/>
              </w:rPr>
            </w:pPr>
            <w:r w:rsidRPr="00A53A77">
              <w:rPr>
                <w:color w:val="000000"/>
                <w:sz w:val="20"/>
              </w:rPr>
              <w:t>0,0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Pr="00A53A77" w:rsidRDefault="00A53A77">
            <w:pPr>
              <w:widowControl w:val="0"/>
              <w:jc w:val="center"/>
              <w:rPr>
                <w:color w:val="000000"/>
                <w:sz w:val="20"/>
              </w:rPr>
            </w:pPr>
            <w:r w:rsidRPr="00A53A77">
              <w:rPr>
                <w:color w:val="000000"/>
                <w:sz w:val="20"/>
              </w:rPr>
              <w:t>4,4</w:t>
            </w:r>
          </w:p>
        </w:tc>
      </w:tr>
      <w:tr w:rsidR="00672EBF">
        <w:trPr>
          <w:trHeight w:val="421"/>
          <w:tblCellSpacing w:w="5" w:type="dxa"/>
        </w:trPr>
        <w:tc>
          <w:tcPr>
            <w:tcW w:w="18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2EBF" w:rsidRDefault="00672EBF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2EBF" w:rsidRDefault="00672EBF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(1) расходы местных бюджетов &lt;*&gt;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widowControl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2,4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Pr="00A53A77" w:rsidRDefault="00A53A77">
            <w:pPr>
              <w:jc w:val="center"/>
              <w:rPr>
                <w:color w:val="000000"/>
                <w:sz w:val="20"/>
              </w:rPr>
            </w:pPr>
            <w:r w:rsidRPr="00A53A77">
              <w:rPr>
                <w:color w:val="000000"/>
                <w:sz w:val="20"/>
              </w:rPr>
              <w:t>2,0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Pr="00A53A77" w:rsidRDefault="00A53A77">
            <w:pPr>
              <w:widowControl w:val="0"/>
              <w:jc w:val="center"/>
              <w:rPr>
                <w:color w:val="000000"/>
                <w:sz w:val="20"/>
              </w:rPr>
            </w:pPr>
            <w:r w:rsidRPr="00A53A77">
              <w:rPr>
                <w:color w:val="000000"/>
                <w:sz w:val="20"/>
              </w:rPr>
              <w:t>0,0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Pr="00A53A77" w:rsidRDefault="00A53A77">
            <w:pPr>
              <w:widowControl w:val="0"/>
              <w:jc w:val="center"/>
              <w:rPr>
                <w:color w:val="000000"/>
                <w:sz w:val="20"/>
              </w:rPr>
            </w:pPr>
            <w:r w:rsidRPr="00A53A77">
              <w:rPr>
                <w:color w:val="000000"/>
                <w:sz w:val="20"/>
              </w:rPr>
              <w:t>0,0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Pr="00A53A77" w:rsidRDefault="00A53A77">
            <w:pPr>
              <w:widowControl w:val="0"/>
              <w:jc w:val="center"/>
              <w:rPr>
                <w:color w:val="000000"/>
                <w:sz w:val="20"/>
              </w:rPr>
            </w:pPr>
            <w:r w:rsidRPr="00A53A77">
              <w:rPr>
                <w:color w:val="000000"/>
                <w:sz w:val="20"/>
              </w:rPr>
              <w:t>4,4</w:t>
            </w:r>
          </w:p>
        </w:tc>
      </w:tr>
      <w:tr w:rsidR="00672EBF">
        <w:trPr>
          <w:trHeight w:val="421"/>
          <w:tblCellSpacing w:w="5" w:type="dxa"/>
        </w:trPr>
        <w:tc>
          <w:tcPr>
            <w:tcW w:w="18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2EBF" w:rsidRDefault="00672EBF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2EBF" w:rsidRDefault="00672EBF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(2) расходы областного бюджета &lt;**&gt;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widowControl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672EBF">
        <w:trPr>
          <w:trHeight w:val="421"/>
          <w:tblCellSpacing w:w="5" w:type="dxa"/>
        </w:trPr>
        <w:tc>
          <w:tcPr>
            <w:tcW w:w="18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2EBF" w:rsidRDefault="00672EBF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2EBF" w:rsidRDefault="00672EBF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(3) расходы федерального бюджета &lt;***&gt;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widowControl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672EBF">
        <w:trPr>
          <w:trHeight w:val="421"/>
          <w:tblCellSpacing w:w="5" w:type="dxa"/>
        </w:trPr>
        <w:tc>
          <w:tcPr>
            <w:tcW w:w="18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2EBF" w:rsidRDefault="00672EBF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2EBF" w:rsidRDefault="00672EBF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(4) юридические лица и индивидуальные предприниматели &lt;****&gt;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widowControl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672EBF">
        <w:trPr>
          <w:trHeight w:val="421"/>
          <w:tblCellSpacing w:w="5" w:type="dxa"/>
        </w:trPr>
        <w:tc>
          <w:tcPr>
            <w:tcW w:w="18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672EBF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672EBF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widowControl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</w:tbl>
    <w:p w:rsidR="00672EBF" w:rsidRPr="00A53A77" w:rsidRDefault="00A53A77">
      <w:pPr>
        <w:widowControl w:val="0"/>
        <w:spacing w:line="360" w:lineRule="auto"/>
        <w:ind w:firstLine="709"/>
        <w:jc w:val="right"/>
        <w:outlineLvl w:val="3"/>
        <w:rPr>
          <w:color w:val="000000"/>
          <w:sz w:val="28"/>
          <w:szCs w:val="28"/>
        </w:rPr>
      </w:pPr>
      <w:r w:rsidRPr="00A53A77">
        <w:rPr>
          <w:color w:val="000000"/>
          <w:sz w:val="28"/>
          <w:szCs w:val="28"/>
        </w:rPr>
        <w:t>».</w:t>
      </w:r>
    </w:p>
    <w:p w:rsidR="00672EBF" w:rsidRDefault="00A53A77">
      <w:pPr>
        <w:widowControl w:val="0"/>
        <w:spacing w:line="360" w:lineRule="auto"/>
        <w:ind w:firstLine="567"/>
        <w:jc w:val="both"/>
        <w:rPr>
          <w:sz w:val="20"/>
        </w:rPr>
      </w:pPr>
      <w:r w:rsidRPr="00A53A77">
        <w:rPr>
          <w:color w:val="000000"/>
          <w:sz w:val="28"/>
          <w:szCs w:val="28"/>
        </w:rPr>
        <w:t xml:space="preserve">3.2. Позицию «Мероприятие 1.3.8  </w:t>
      </w:r>
      <w:r>
        <w:rPr>
          <w:sz w:val="28"/>
          <w:szCs w:val="28"/>
        </w:rPr>
        <w:t xml:space="preserve">Торжественный прием главы администрации лиц старшего поколения, посвященный Дню России» изложить в новой редакции: </w:t>
      </w:r>
    </w:p>
    <w:p w:rsidR="00672EBF" w:rsidRPr="00A53A77" w:rsidRDefault="00A53A77">
      <w:pPr>
        <w:widowControl w:val="0"/>
        <w:spacing w:line="360" w:lineRule="auto"/>
        <w:jc w:val="both"/>
        <w:outlineLvl w:val="3"/>
        <w:rPr>
          <w:color w:val="000000"/>
          <w:sz w:val="28"/>
          <w:szCs w:val="28"/>
        </w:rPr>
      </w:pPr>
      <w:r w:rsidRPr="00A53A77">
        <w:rPr>
          <w:color w:val="000000"/>
          <w:sz w:val="28"/>
          <w:szCs w:val="28"/>
        </w:rPr>
        <w:t>«</w:t>
      </w:r>
    </w:p>
    <w:tbl>
      <w:tblPr>
        <w:tblW w:w="9840" w:type="dxa"/>
        <w:tblCellSpacing w:w="5" w:type="dxa"/>
        <w:tblInd w:w="-52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56"/>
        <w:gridCol w:w="537"/>
        <w:gridCol w:w="1829"/>
        <w:gridCol w:w="622"/>
        <w:gridCol w:w="610"/>
        <w:gridCol w:w="752"/>
        <w:gridCol w:w="618"/>
        <w:gridCol w:w="481"/>
        <w:gridCol w:w="702"/>
        <w:gridCol w:w="634"/>
        <w:gridCol w:w="642"/>
        <w:gridCol w:w="657"/>
      </w:tblGrid>
      <w:tr w:rsidR="00672EBF">
        <w:trPr>
          <w:trHeight w:val="421"/>
          <w:tblCellSpacing w:w="5" w:type="dxa"/>
        </w:trPr>
        <w:tc>
          <w:tcPr>
            <w:tcW w:w="17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72EBF" w:rsidRDefault="00A53A77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Мероприятие 1.3.8</w:t>
            </w:r>
          </w:p>
          <w:p w:rsidR="00672EBF" w:rsidRDefault="00672EBF">
            <w:pPr>
              <w:jc w:val="both"/>
              <w:rPr>
                <w:sz w:val="28"/>
                <w:szCs w:val="28"/>
              </w:rPr>
            </w:pPr>
          </w:p>
          <w:p w:rsidR="00672EBF" w:rsidRDefault="00A53A77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Торжественный прием главы администрации лиц старшего поколения, посвященный Дню России</w:t>
            </w:r>
          </w:p>
        </w:tc>
        <w:tc>
          <w:tcPr>
            <w:tcW w:w="53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72EBF" w:rsidRDefault="00672EBF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Всего (1) + (2) + (3) + (4) + (5)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Pr="00A53A77" w:rsidRDefault="00A53A77">
            <w:pPr>
              <w:widowControl w:val="0"/>
              <w:jc w:val="center"/>
              <w:rPr>
                <w:color w:val="000000"/>
                <w:sz w:val="20"/>
              </w:rPr>
            </w:pPr>
            <w:r w:rsidRPr="00A53A77">
              <w:rPr>
                <w:color w:val="000000"/>
                <w:sz w:val="20"/>
              </w:rPr>
              <w:t>8,0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Pr="00A53A77" w:rsidRDefault="00A53A77">
            <w:pPr>
              <w:widowControl w:val="0"/>
              <w:jc w:val="center"/>
              <w:rPr>
                <w:color w:val="000000"/>
                <w:sz w:val="20"/>
              </w:rPr>
            </w:pPr>
            <w:r w:rsidRPr="00A53A77">
              <w:rPr>
                <w:color w:val="000000"/>
                <w:sz w:val="20"/>
              </w:rPr>
              <w:t>0,0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Pr="00A53A77" w:rsidRDefault="00A53A77">
            <w:pPr>
              <w:widowControl w:val="0"/>
              <w:jc w:val="center"/>
              <w:rPr>
                <w:color w:val="000000"/>
                <w:sz w:val="20"/>
              </w:rPr>
            </w:pPr>
            <w:r w:rsidRPr="00A53A77">
              <w:rPr>
                <w:color w:val="000000"/>
                <w:sz w:val="20"/>
              </w:rPr>
              <w:t>10,0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Pr="00A53A77" w:rsidRDefault="00A53A77">
            <w:pPr>
              <w:widowControl w:val="0"/>
              <w:jc w:val="center"/>
              <w:rPr>
                <w:color w:val="000000"/>
                <w:sz w:val="20"/>
              </w:rPr>
            </w:pPr>
            <w:r w:rsidRPr="00A53A77">
              <w:rPr>
                <w:color w:val="000000"/>
                <w:sz w:val="20"/>
              </w:rPr>
              <w:t>38,0</w:t>
            </w:r>
          </w:p>
        </w:tc>
      </w:tr>
      <w:tr w:rsidR="00672EBF">
        <w:trPr>
          <w:trHeight w:val="421"/>
          <w:tblCellSpacing w:w="5" w:type="dxa"/>
        </w:trPr>
        <w:tc>
          <w:tcPr>
            <w:tcW w:w="17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2EBF" w:rsidRDefault="00672EBF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2EBF" w:rsidRDefault="00672EBF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(1) расходы местных бюджетов &lt;*&gt;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Pr="00A53A77" w:rsidRDefault="00A53A77">
            <w:pPr>
              <w:widowControl w:val="0"/>
              <w:jc w:val="center"/>
              <w:rPr>
                <w:color w:val="000000"/>
                <w:sz w:val="20"/>
              </w:rPr>
            </w:pPr>
            <w:r w:rsidRPr="00A53A77">
              <w:rPr>
                <w:color w:val="000000"/>
                <w:sz w:val="20"/>
              </w:rPr>
              <w:t>8,0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Pr="00A53A77" w:rsidRDefault="00A53A77">
            <w:pPr>
              <w:widowControl w:val="0"/>
              <w:jc w:val="center"/>
              <w:rPr>
                <w:color w:val="000000"/>
                <w:sz w:val="20"/>
              </w:rPr>
            </w:pPr>
            <w:r w:rsidRPr="00A53A77">
              <w:rPr>
                <w:color w:val="000000"/>
                <w:sz w:val="20"/>
              </w:rPr>
              <w:t>0,0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Pr="00A53A77" w:rsidRDefault="00A53A77">
            <w:pPr>
              <w:widowControl w:val="0"/>
              <w:jc w:val="center"/>
              <w:rPr>
                <w:color w:val="000000"/>
                <w:sz w:val="20"/>
              </w:rPr>
            </w:pPr>
            <w:r w:rsidRPr="00A53A77">
              <w:rPr>
                <w:color w:val="000000"/>
                <w:sz w:val="20"/>
              </w:rPr>
              <w:t>10,0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Pr="00A53A77" w:rsidRDefault="00A53A77">
            <w:pPr>
              <w:widowControl w:val="0"/>
              <w:jc w:val="center"/>
              <w:rPr>
                <w:color w:val="000000"/>
                <w:sz w:val="20"/>
              </w:rPr>
            </w:pPr>
            <w:r w:rsidRPr="00A53A77">
              <w:rPr>
                <w:color w:val="000000"/>
                <w:sz w:val="20"/>
              </w:rPr>
              <w:t>38,0</w:t>
            </w:r>
          </w:p>
        </w:tc>
      </w:tr>
      <w:tr w:rsidR="00672EBF">
        <w:trPr>
          <w:trHeight w:val="421"/>
          <w:tblCellSpacing w:w="5" w:type="dxa"/>
        </w:trPr>
        <w:tc>
          <w:tcPr>
            <w:tcW w:w="17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2EBF" w:rsidRDefault="00672EBF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2EBF" w:rsidRDefault="00672EBF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(2) расходы областного бюджета &lt;**&gt;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672EBF">
        <w:trPr>
          <w:trHeight w:val="421"/>
          <w:tblCellSpacing w:w="5" w:type="dxa"/>
        </w:trPr>
        <w:tc>
          <w:tcPr>
            <w:tcW w:w="17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2EBF" w:rsidRDefault="00672EBF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2EBF" w:rsidRDefault="00672EBF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(3) расходы федерального бюджета &lt;***&gt;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672EBF">
        <w:trPr>
          <w:trHeight w:val="421"/>
          <w:tblCellSpacing w:w="5" w:type="dxa"/>
        </w:trPr>
        <w:tc>
          <w:tcPr>
            <w:tcW w:w="17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2EBF" w:rsidRDefault="00672EBF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2EBF" w:rsidRDefault="00672EBF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(4) юридические лица и индивидуальные предприниматели &lt;****&gt;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672EBF">
        <w:trPr>
          <w:trHeight w:val="421"/>
          <w:tblCellSpacing w:w="5" w:type="dxa"/>
        </w:trPr>
        <w:tc>
          <w:tcPr>
            <w:tcW w:w="17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672EBF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672EBF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F" w:rsidRDefault="00A53A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</w:tbl>
    <w:p w:rsidR="00672EBF" w:rsidRPr="00A53A77" w:rsidRDefault="00A53A77">
      <w:pPr>
        <w:widowControl w:val="0"/>
        <w:spacing w:line="360" w:lineRule="auto"/>
        <w:ind w:hanging="425"/>
        <w:jc w:val="right"/>
        <w:outlineLvl w:val="3"/>
        <w:rPr>
          <w:color w:val="000000"/>
          <w:sz w:val="28"/>
          <w:szCs w:val="28"/>
        </w:rPr>
      </w:pPr>
      <w:r w:rsidRPr="00A53A77">
        <w:rPr>
          <w:color w:val="000000"/>
          <w:sz w:val="28"/>
          <w:szCs w:val="28"/>
        </w:rPr>
        <w:t xml:space="preserve">». </w:t>
      </w:r>
    </w:p>
    <w:p w:rsidR="00672EBF" w:rsidRDefault="00672EBF">
      <w:pPr>
        <w:framePr w:h="170" w:hSpace="180" w:wrap="around" w:vAnchor="page" w:hAnchor="page" w:x="1370" w:y="5628"/>
        <w:jc w:val="both"/>
        <w:rPr>
          <w:sz w:val="28"/>
          <w:szCs w:val="28"/>
        </w:rPr>
      </w:pPr>
    </w:p>
    <w:p w:rsidR="00672EBF" w:rsidRDefault="00672EBF">
      <w:pPr>
        <w:widowControl w:val="0"/>
        <w:spacing w:line="360" w:lineRule="auto"/>
        <w:ind w:left="1211"/>
        <w:jc w:val="both"/>
        <w:outlineLvl w:val="3"/>
        <w:rPr>
          <w:color w:val="000000"/>
          <w:sz w:val="28"/>
          <w:szCs w:val="28"/>
        </w:rPr>
        <w:sectPr w:rsidR="00672EBF" w:rsidSect="00C9621A">
          <w:pgSz w:w="11906" w:h="16838"/>
          <w:pgMar w:top="851" w:right="851" w:bottom="851" w:left="1418" w:header="720" w:footer="720" w:gutter="0"/>
          <w:cols w:space="708"/>
          <w:docGrid w:linePitch="360"/>
        </w:sectPr>
      </w:pPr>
    </w:p>
    <w:p w:rsidR="00672EBF" w:rsidRDefault="00672EBF"/>
    <w:sectPr w:rsidR="00672EBF">
      <w:pgSz w:w="11906" w:h="16838"/>
      <w:pgMar w:top="527" w:right="851" w:bottom="425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A77" w:rsidRDefault="00A53A77">
      <w:r>
        <w:separator/>
      </w:r>
    </w:p>
  </w:endnote>
  <w:endnote w:type="continuationSeparator" w:id="0">
    <w:p w:rsidR="00A53A77" w:rsidRDefault="00A53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A77" w:rsidRDefault="00A53A77">
      <w:r>
        <w:separator/>
      </w:r>
    </w:p>
  </w:footnote>
  <w:footnote w:type="continuationSeparator" w:id="0">
    <w:p w:rsidR="00A53A77" w:rsidRDefault="00A53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83E5A"/>
    <w:multiLevelType w:val="multilevel"/>
    <w:tmpl w:val="C0D432B8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color w:val="FF0000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color w:val="FF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FF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color w:val="FF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color w:val="FF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color w:val="FF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color w:val="FF0000"/>
      </w:rPr>
    </w:lvl>
  </w:abstractNum>
  <w:abstractNum w:abstractNumId="1" w15:restartNumberingAfterBreak="0">
    <w:nsid w:val="0BF2695C"/>
    <w:multiLevelType w:val="multilevel"/>
    <w:tmpl w:val="28523028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2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1571" w:hanging="720"/>
      </w:pPr>
    </w:lvl>
    <w:lvl w:ilvl="3">
      <w:start w:val="1"/>
      <w:numFmt w:val="decimal"/>
      <w:lvlText w:val="%1.%2.%3.%4."/>
      <w:lvlJc w:val="left"/>
      <w:pPr>
        <w:ind w:left="1931" w:hanging="1080"/>
      </w:pPr>
    </w:lvl>
    <w:lvl w:ilvl="4">
      <w:start w:val="1"/>
      <w:numFmt w:val="decimal"/>
      <w:lvlText w:val="%1.%2.%3.%4.%5."/>
      <w:lvlJc w:val="left"/>
      <w:pPr>
        <w:ind w:left="1931" w:hanging="1080"/>
      </w:pPr>
    </w:lvl>
    <w:lvl w:ilvl="5">
      <w:start w:val="1"/>
      <w:numFmt w:val="decimal"/>
      <w:lvlText w:val="%1.%2.%3.%4.%5.%6."/>
      <w:lvlJc w:val="left"/>
      <w:pPr>
        <w:ind w:left="2291" w:hanging="1440"/>
      </w:pPr>
    </w:lvl>
    <w:lvl w:ilvl="6">
      <w:start w:val="1"/>
      <w:numFmt w:val="decimal"/>
      <w:lvlText w:val="%1.%2.%3.%4.%5.%6.%7."/>
      <w:lvlJc w:val="left"/>
      <w:pPr>
        <w:ind w:left="2651" w:hanging="1800"/>
      </w:pPr>
    </w:lvl>
    <w:lvl w:ilvl="7">
      <w:start w:val="1"/>
      <w:numFmt w:val="decimal"/>
      <w:lvlText w:val="%1.%2.%3.%4.%5.%6.%7.%8."/>
      <w:lvlJc w:val="left"/>
      <w:pPr>
        <w:ind w:left="2651" w:hanging="1800"/>
      </w:pPr>
    </w:lvl>
    <w:lvl w:ilvl="8">
      <w:start w:val="1"/>
      <w:numFmt w:val="decimal"/>
      <w:lvlText w:val="%1.%2.%3.%4.%5.%6.%7.%8.%9."/>
      <w:lvlJc w:val="left"/>
      <w:pPr>
        <w:ind w:left="3011" w:hanging="2160"/>
      </w:pPr>
    </w:lvl>
  </w:abstractNum>
  <w:abstractNum w:abstractNumId="2" w15:restartNumberingAfterBreak="0">
    <w:nsid w:val="10442607"/>
    <w:multiLevelType w:val="hybridMultilevel"/>
    <w:tmpl w:val="219228FE"/>
    <w:lvl w:ilvl="0" w:tplc="EA66E4F2">
      <w:start w:val="1"/>
      <w:numFmt w:val="decimal"/>
      <w:lvlText w:val="%1."/>
      <w:lvlJc w:val="left"/>
      <w:pPr>
        <w:ind w:left="1353" w:hanging="360"/>
      </w:pPr>
    </w:lvl>
    <w:lvl w:ilvl="1" w:tplc="DBC473CC">
      <w:start w:val="1"/>
      <w:numFmt w:val="lowerLetter"/>
      <w:lvlText w:val="%2."/>
      <w:lvlJc w:val="left"/>
      <w:pPr>
        <w:ind w:left="2073" w:hanging="360"/>
      </w:pPr>
    </w:lvl>
    <w:lvl w:ilvl="2" w:tplc="BE7401D2">
      <w:start w:val="1"/>
      <w:numFmt w:val="lowerRoman"/>
      <w:lvlText w:val="%3."/>
      <w:lvlJc w:val="right"/>
      <w:pPr>
        <w:ind w:left="2793" w:hanging="180"/>
      </w:pPr>
    </w:lvl>
    <w:lvl w:ilvl="3" w:tplc="33FA8396">
      <w:start w:val="1"/>
      <w:numFmt w:val="decimal"/>
      <w:lvlText w:val="%4."/>
      <w:lvlJc w:val="left"/>
      <w:pPr>
        <w:ind w:left="3513" w:hanging="360"/>
      </w:pPr>
    </w:lvl>
    <w:lvl w:ilvl="4" w:tplc="A96885E4">
      <w:start w:val="1"/>
      <w:numFmt w:val="lowerLetter"/>
      <w:lvlText w:val="%5."/>
      <w:lvlJc w:val="left"/>
      <w:pPr>
        <w:ind w:left="4233" w:hanging="360"/>
      </w:pPr>
    </w:lvl>
    <w:lvl w:ilvl="5" w:tplc="15CC9DDA">
      <w:start w:val="1"/>
      <w:numFmt w:val="lowerRoman"/>
      <w:lvlText w:val="%6."/>
      <w:lvlJc w:val="right"/>
      <w:pPr>
        <w:ind w:left="4953" w:hanging="180"/>
      </w:pPr>
    </w:lvl>
    <w:lvl w:ilvl="6" w:tplc="395A9DBA">
      <w:start w:val="1"/>
      <w:numFmt w:val="decimal"/>
      <w:lvlText w:val="%7."/>
      <w:lvlJc w:val="left"/>
      <w:pPr>
        <w:ind w:left="5673" w:hanging="360"/>
      </w:pPr>
    </w:lvl>
    <w:lvl w:ilvl="7" w:tplc="5C467092">
      <w:start w:val="1"/>
      <w:numFmt w:val="lowerLetter"/>
      <w:lvlText w:val="%8."/>
      <w:lvlJc w:val="left"/>
      <w:pPr>
        <w:ind w:left="6393" w:hanging="360"/>
      </w:pPr>
    </w:lvl>
    <w:lvl w:ilvl="8" w:tplc="05CCC59E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8582507"/>
    <w:multiLevelType w:val="hybridMultilevel"/>
    <w:tmpl w:val="5204C848"/>
    <w:lvl w:ilvl="0" w:tplc="E5F694C4">
      <w:start w:val="1"/>
      <w:numFmt w:val="decimal"/>
      <w:lvlText w:val="%1."/>
      <w:lvlJc w:val="left"/>
      <w:pPr>
        <w:ind w:left="1353" w:hanging="360"/>
      </w:pPr>
    </w:lvl>
    <w:lvl w:ilvl="1" w:tplc="CDF23C9C">
      <w:start w:val="1"/>
      <w:numFmt w:val="lowerLetter"/>
      <w:lvlText w:val="%2."/>
      <w:lvlJc w:val="left"/>
      <w:pPr>
        <w:ind w:left="2073" w:hanging="360"/>
      </w:pPr>
    </w:lvl>
    <w:lvl w:ilvl="2" w:tplc="B6F2CF20">
      <w:start w:val="1"/>
      <w:numFmt w:val="lowerRoman"/>
      <w:lvlText w:val="%3."/>
      <w:lvlJc w:val="right"/>
      <w:pPr>
        <w:ind w:left="2793" w:hanging="180"/>
      </w:pPr>
    </w:lvl>
    <w:lvl w:ilvl="3" w:tplc="A7C2650C">
      <w:start w:val="1"/>
      <w:numFmt w:val="decimal"/>
      <w:lvlText w:val="%4."/>
      <w:lvlJc w:val="left"/>
      <w:pPr>
        <w:ind w:left="3513" w:hanging="360"/>
      </w:pPr>
    </w:lvl>
    <w:lvl w:ilvl="4" w:tplc="13C2534C">
      <w:start w:val="1"/>
      <w:numFmt w:val="lowerLetter"/>
      <w:lvlText w:val="%5."/>
      <w:lvlJc w:val="left"/>
      <w:pPr>
        <w:ind w:left="4233" w:hanging="360"/>
      </w:pPr>
    </w:lvl>
    <w:lvl w:ilvl="5" w:tplc="F5B82D46">
      <w:start w:val="1"/>
      <w:numFmt w:val="lowerRoman"/>
      <w:lvlText w:val="%6."/>
      <w:lvlJc w:val="right"/>
      <w:pPr>
        <w:ind w:left="4953" w:hanging="180"/>
      </w:pPr>
    </w:lvl>
    <w:lvl w:ilvl="6" w:tplc="4614E78C">
      <w:start w:val="1"/>
      <w:numFmt w:val="decimal"/>
      <w:lvlText w:val="%7."/>
      <w:lvlJc w:val="left"/>
      <w:pPr>
        <w:ind w:left="5673" w:hanging="360"/>
      </w:pPr>
    </w:lvl>
    <w:lvl w:ilvl="7" w:tplc="872C2AC8">
      <w:start w:val="1"/>
      <w:numFmt w:val="lowerLetter"/>
      <w:lvlText w:val="%8."/>
      <w:lvlJc w:val="left"/>
      <w:pPr>
        <w:ind w:left="6393" w:hanging="360"/>
      </w:pPr>
    </w:lvl>
    <w:lvl w:ilvl="8" w:tplc="A5D09A7E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36D3065B"/>
    <w:multiLevelType w:val="hybridMultilevel"/>
    <w:tmpl w:val="1F94BF74"/>
    <w:lvl w:ilvl="0" w:tplc="3A08D0C6">
      <w:start w:val="2025"/>
      <w:numFmt w:val="decimal"/>
      <w:lvlText w:val="%1"/>
      <w:lvlJc w:val="left"/>
      <w:pPr>
        <w:ind w:left="742" w:hanging="600"/>
      </w:pPr>
    </w:lvl>
    <w:lvl w:ilvl="1" w:tplc="ED78A964">
      <w:start w:val="1"/>
      <w:numFmt w:val="lowerLetter"/>
      <w:lvlText w:val="%2."/>
      <w:lvlJc w:val="left"/>
      <w:pPr>
        <w:ind w:left="1222" w:hanging="360"/>
      </w:pPr>
    </w:lvl>
    <w:lvl w:ilvl="2" w:tplc="F7D2F200">
      <w:start w:val="1"/>
      <w:numFmt w:val="lowerRoman"/>
      <w:lvlText w:val="%3."/>
      <w:lvlJc w:val="right"/>
      <w:pPr>
        <w:ind w:left="1942" w:hanging="180"/>
      </w:pPr>
    </w:lvl>
    <w:lvl w:ilvl="3" w:tplc="7CE28B62">
      <w:start w:val="1"/>
      <w:numFmt w:val="decimal"/>
      <w:lvlText w:val="%4."/>
      <w:lvlJc w:val="left"/>
      <w:pPr>
        <w:ind w:left="2662" w:hanging="360"/>
      </w:pPr>
    </w:lvl>
    <w:lvl w:ilvl="4" w:tplc="A0AA3636">
      <w:start w:val="1"/>
      <w:numFmt w:val="lowerLetter"/>
      <w:lvlText w:val="%5."/>
      <w:lvlJc w:val="left"/>
      <w:pPr>
        <w:ind w:left="3382" w:hanging="360"/>
      </w:pPr>
    </w:lvl>
    <w:lvl w:ilvl="5" w:tplc="3266D024">
      <w:start w:val="1"/>
      <w:numFmt w:val="lowerRoman"/>
      <w:lvlText w:val="%6."/>
      <w:lvlJc w:val="right"/>
      <w:pPr>
        <w:ind w:left="4102" w:hanging="180"/>
      </w:pPr>
    </w:lvl>
    <w:lvl w:ilvl="6" w:tplc="7A4ACE48">
      <w:start w:val="1"/>
      <w:numFmt w:val="decimal"/>
      <w:lvlText w:val="%7."/>
      <w:lvlJc w:val="left"/>
      <w:pPr>
        <w:ind w:left="4822" w:hanging="360"/>
      </w:pPr>
    </w:lvl>
    <w:lvl w:ilvl="7" w:tplc="35CAE5C4">
      <w:start w:val="1"/>
      <w:numFmt w:val="lowerLetter"/>
      <w:lvlText w:val="%8."/>
      <w:lvlJc w:val="left"/>
      <w:pPr>
        <w:ind w:left="5542" w:hanging="360"/>
      </w:pPr>
    </w:lvl>
    <w:lvl w:ilvl="8" w:tplc="19CE5610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71555DE"/>
    <w:multiLevelType w:val="hybridMultilevel"/>
    <w:tmpl w:val="FD0EB580"/>
    <w:lvl w:ilvl="0" w:tplc="5E5EBEB2">
      <w:start w:val="1"/>
      <w:numFmt w:val="decimal"/>
      <w:lvlText w:val="%1."/>
      <w:lvlJc w:val="left"/>
      <w:pPr>
        <w:ind w:left="1353" w:hanging="360"/>
      </w:pPr>
    </w:lvl>
    <w:lvl w:ilvl="1" w:tplc="4D5ADAA8">
      <w:start w:val="1"/>
      <w:numFmt w:val="lowerLetter"/>
      <w:lvlText w:val="%2."/>
      <w:lvlJc w:val="left"/>
      <w:pPr>
        <w:ind w:left="2073" w:hanging="360"/>
      </w:pPr>
    </w:lvl>
    <w:lvl w:ilvl="2" w:tplc="115653B0">
      <w:start w:val="1"/>
      <w:numFmt w:val="lowerRoman"/>
      <w:lvlText w:val="%3."/>
      <w:lvlJc w:val="right"/>
      <w:pPr>
        <w:ind w:left="2793" w:hanging="180"/>
      </w:pPr>
    </w:lvl>
    <w:lvl w:ilvl="3" w:tplc="DEBEBD0A">
      <w:start w:val="1"/>
      <w:numFmt w:val="decimal"/>
      <w:lvlText w:val="%4."/>
      <w:lvlJc w:val="left"/>
      <w:pPr>
        <w:ind w:left="3513" w:hanging="360"/>
      </w:pPr>
    </w:lvl>
    <w:lvl w:ilvl="4" w:tplc="CE76FEF0">
      <w:start w:val="1"/>
      <w:numFmt w:val="lowerLetter"/>
      <w:lvlText w:val="%5."/>
      <w:lvlJc w:val="left"/>
      <w:pPr>
        <w:ind w:left="4233" w:hanging="360"/>
      </w:pPr>
    </w:lvl>
    <w:lvl w:ilvl="5" w:tplc="DCC05790">
      <w:start w:val="1"/>
      <w:numFmt w:val="lowerRoman"/>
      <w:lvlText w:val="%6."/>
      <w:lvlJc w:val="right"/>
      <w:pPr>
        <w:ind w:left="4953" w:hanging="180"/>
      </w:pPr>
    </w:lvl>
    <w:lvl w:ilvl="6" w:tplc="8348DEEC">
      <w:start w:val="1"/>
      <w:numFmt w:val="decimal"/>
      <w:lvlText w:val="%7."/>
      <w:lvlJc w:val="left"/>
      <w:pPr>
        <w:ind w:left="5673" w:hanging="360"/>
      </w:pPr>
    </w:lvl>
    <w:lvl w:ilvl="7" w:tplc="8820D6C8">
      <w:start w:val="1"/>
      <w:numFmt w:val="lowerLetter"/>
      <w:lvlText w:val="%8."/>
      <w:lvlJc w:val="left"/>
      <w:pPr>
        <w:ind w:left="6393" w:hanging="360"/>
      </w:pPr>
    </w:lvl>
    <w:lvl w:ilvl="8" w:tplc="49A4A36E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41355A98"/>
    <w:multiLevelType w:val="hybridMultilevel"/>
    <w:tmpl w:val="739EE904"/>
    <w:lvl w:ilvl="0" w:tplc="E8E2E8B2">
      <w:start w:val="2027"/>
      <w:numFmt w:val="decimal"/>
      <w:lvlText w:val="%1"/>
      <w:lvlJc w:val="left"/>
      <w:pPr>
        <w:ind w:left="718" w:hanging="576"/>
      </w:pPr>
    </w:lvl>
    <w:lvl w:ilvl="1" w:tplc="8B34C2BA">
      <w:start w:val="1"/>
      <w:numFmt w:val="lowerLetter"/>
      <w:lvlText w:val="%2."/>
      <w:lvlJc w:val="left"/>
      <w:pPr>
        <w:ind w:left="1222" w:hanging="360"/>
      </w:pPr>
    </w:lvl>
    <w:lvl w:ilvl="2" w:tplc="D6AE7F40">
      <w:start w:val="1"/>
      <w:numFmt w:val="lowerRoman"/>
      <w:lvlText w:val="%3."/>
      <w:lvlJc w:val="right"/>
      <w:pPr>
        <w:ind w:left="1942" w:hanging="180"/>
      </w:pPr>
    </w:lvl>
    <w:lvl w:ilvl="3" w:tplc="3AA2EBEE">
      <w:start w:val="1"/>
      <w:numFmt w:val="decimal"/>
      <w:lvlText w:val="%4."/>
      <w:lvlJc w:val="left"/>
      <w:pPr>
        <w:ind w:left="2662" w:hanging="360"/>
      </w:pPr>
    </w:lvl>
    <w:lvl w:ilvl="4" w:tplc="8CE0D784">
      <w:start w:val="1"/>
      <w:numFmt w:val="lowerLetter"/>
      <w:lvlText w:val="%5."/>
      <w:lvlJc w:val="left"/>
      <w:pPr>
        <w:ind w:left="3382" w:hanging="360"/>
      </w:pPr>
    </w:lvl>
    <w:lvl w:ilvl="5" w:tplc="6538753A">
      <w:start w:val="1"/>
      <w:numFmt w:val="lowerRoman"/>
      <w:lvlText w:val="%6."/>
      <w:lvlJc w:val="right"/>
      <w:pPr>
        <w:ind w:left="4102" w:hanging="180"/>
      </w:pPr>
    </w:lvl>
    <w:lvl w:ilvl="6" w:tplc="BA445080">
      <w:start w:val="1"/>
      <w:numFmt w:val="decimal"/>
      <w:lvlText w:val="%7."/>
      <w:lvlJc w:val="left"/>
      <w:pPr>
        <w:ind w:left="4822" w:hanging="360"/>
      </w:pPr>
    </w:lvl>
    <w:lvl w:ilvl="7" w:tplc="9B70A936">
      <w:start w:val="1"/>
      <w:numFmt w:val="lowerLetter"/>
      <w:lvlText w:val="%8."/>
      <w:lvlJc w:val="left"/>
      <w:pPr>
        <w:ind w:left="5542" w:hanging="360"/>
      </w:pPr>
    </w:lvl>
    <w:lvl w:ilvl="8" w:tplc="0016BD90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3DC0490"/>
    <w:multiLevelType w:val="multilevel"/>
    <w:tmpl w:val="B482902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2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1571" w:hanging="720"/>
      </w:pPr>
    </w:lvl>
    <w:lvl w:ilvl="3">
      <w:start w:val="1"/>
      <w:numFmt w:val="decimal"/>
      <w:lvlText w:val="%1.%2.%3.%4."/>
      <w:lvlJc w:val="left"/>
      <w:pPr>
        <w:ind w:left="1931" w:hanging="1080"/>
      </w:pPr>
    </w:lvl>
    <w:lvl w:ilvl="4">
      <w:start w:val="1"/>
      <w:numFmt w:val="decimal"/>
      <w:lvlText w:val="%1.%2.%3.%4.%5."/>
      <w:lvlJc w:val="left"/>
      <w:pPr>
        <w:ind w:left="1931" w:hanging="1080"/>
      </w:pPr>
    </w:lvl>
    <w:lvl w:ilvl="5">
      <w:start w:val="1"/>
      <w:numFmt w:val="decimal"/>
      <w:lvlText w:val="%1.%2.%3.%4.%5.%6."/>
      <w:lvlJc w:val="left"/>
      <w:pPr>
        <w:ind w:left="2291" w:hanging="1440"/>
      </w:pPr>
    </w:lvl>
    <w:lvl w:ilvl="6">
      <w:start w:val="1"/>
      <w:numFmt w:val="decimal"/>
      <w:lvlText w:val="%1.%2.%3.%4.%5.%6.%7."/>
      <w:lvlJc w:val="left"/>
      <w:pPr>
        <w:ind w:left="2651" w:hanging="1800"/>
      </w:pPr>
    </w:lvl>
    <w:lvl w:ilvl="7">
      <w:start w:val="1"/>
      <w:numFmt w:val="decimal"/>
      <w:lvlText w:val="%1.%2.%3.%4.%5.%6.%7.%8."/>
      <w:lvlJc w:val="left"/>
      <w:pPr>
        <w:ind w:left="2651" w:hanging="1800"/>
      </w:pPr>
    </w:lvl>
    <w:lvl w:ilvl="8">
      <w:start w:val="1"/>
      <w:numFmt w:val="decimal"/>
      <w:lvlText w:val="%1.%2.%3.%4.%5.%6.%7.%8.%9."/>
      <w:lvlJc w:val="left"/>
      <w:pPr>
        <w:ind w:left="3011" w:hanging="2160"/>
      </w:pPr>
    </w:lvl>
  </w:abstractNum>
  <w:abstractNum w:abstractNumId="8" w15:restartNumberingAfterBreak="0">
    <w:nsid w:val="520F40F6"/>
    <w:multiLevelType w:val="hybridMultilevel"/>
    <w:tmpl w:val="DC74D7DC"/>
    <w:lvl w:ilvl="0" w:tplc="AA8C59DE">
      <w:start w:val="2025"/>
      <w:numFmt w:val="decimal"/>
      <w:lvlText w:val="%1"/>
      <w:lvlJc w:val="left"/>
      <w:pPr>
        <w:ind w:left="742" w:hanging="600"/>
      </w:pPr>
    </w:lvl>
    <w:lvl w:ilvl="1" w:tplc="F22ACD6C">
      <w:start w:val="1"/>
      <w:numFmt w:val="lowerLetter"/>
      <w:lvlText w:val="%2."/>
      <w:lvlJc w:val="left"/>
      <w:pPr>
        <w:ind w:left="1222" w:hanging="360"/>
      </w:pPr>
    </w:lvl>
    <w:lvl w:ilvl="2" w:tplc="3FF4E146">
      <w:start w:val="1"/>
      <w:numFmt w:val="lowerRoman"/>
      <w:lvlText w:val="%3."/>
      <w:lvlJc w:val="right"/>
      <w:pPr>
        <w:ind w:left="1942" w:hanging="180"/>
      </w:pPr>
    </w:lvl>
    <w:lvl w:ilvl="3" w:tplc="E7986990">
      <w:start w:val="1"/>
      <w:numFmt w:val="decimal"/>
      <w:lvlText w:val="%4."/>
      <w:lvlJc w:val="left"/>
      <w:pPr>
        <w:ind w:left="2662" w:hanging="360"/>
      </w:pPr>
    </w:lvl>
    <w:lvl w:ilvl="4" w:tplc="2BCCA982">
      <w:start w:val="1"/>
      <w:numFmt w:val="lowerLetter"/>
      <w:lvlText w:val="%5."/>
      <w:lvlJc w:val="left"/>
      <w:pPr>
        <w:ind w:left="3382" w:hanging="360"/>
      </w:pPr>
    </w:lvl>
    <w:lvl w:ilvl="5" w:tplc="6ED426E0">
      <w:start w:val="1"/>
      <w:numFmt w:val="lowerRoman"/>
      <w:lvlText w:val="%6."/>
      <w:lvlJc w:val="right"/>
      <w:pPr>
        <w:ind w:left="4102" w:hanging="180"/>
      </w:pPr>
    </w:lvl>
    <w:lvl w:ilvl="6" w:tplc="AEAED378">
      <w:start w:val="1"/>
      <w:numFmt w:val="decimal"/>
      <w:lvlText w:val="%7."/>
      <w:lvlJc w:val="left"/>
      <w:pPr>
        <w:ind w:left="4822" w:hanging="360"/>
      </w:pPr>
    </w:lvl>
    <w:lvl w:ilvl="7" w:tplc="44C4A062">
      <w:start w:val="1"/>
      <w:numFmt w:val="lowerLetter"/>
      <w:lvlText w:val="%8."/>
      <w:lvlJc w:val="left"/>
      <w:pPr>
        <w:ind w:left="5542" w:hanging="360"/>
      </w:pPr>
    </w:lvl>
    <w:lvl w:ilvl="8" w:tplc="75C22B42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B046D3B"/>
    <w:multiLevelType w:val="hybridMultilevel"/>
    <w:tmpl w:val="6B7CEDA0"/>
    <w:lvl w:ilvl="0" w:tplc="A1A4A2EA">
      <w:start w:val="2025"/>
      <w:numFmt w:val="decimal"/>
      <w:lvlText w:val="%1"/>
      <w:lvlJc w:val="left"/>
      <w:pPr>
        <w:ind w:left="742" w:hanging="600"/>
      </w:pPr>
    </w:lvl>
    <w:lvl w:ilvl="1" w:tplc="738A040E">
      <w:start w:val="1"/>
      <w:numFmt w:val="lowerLetter"/>
      <w:lvlText w:val="%2."/>
      <w:lvlJc w:val="left"/>
      <w:pPr>
        <w:ind w:left="1222" w:hanging="360"/>
      </w:pPr>
    </w:lvl>
    <w:lvl w:ilvl="2" w:tplc="FDBA817C">
      <w:start w:val="1"/>
      <w:numFmt w:val="lowerRoman"/>
      <w:lvlText w:val="%3."/>
      <w:lvlJc w:val="right"/>
      <w:pPr>
        <w:ind w:left="1942" w:hanging="180"/>
      </w:pPr>
    </w:lvl>
    <w:lvl w:ilvl="3" w:tplc="DAF21EA8">
      <w:start w:val="1"/>
      <w:numFmt w:val="decimal"/>
      <w:lvlText w:val="%4."/>
      <w:lvlJc w:val="left"/>
      <w:pPr>
        <w:ind w:left="2662" w:hanging="360"/>
      </w:pPr>
    </w:lvl>
    <w:lvl w:ilvl="4" w:tplc="8B4A0516">
      <w:start w:val="1"/>
      <w:numFmt w:val="lowerLetter"/>
      <w:lvlText w:val="%5."/>
      <w:lvlJc w:val="left"/>
      <w:pPr>
        <w:ind w:left="3382" w:hanging="360"/>
      </w:pPr>
    </w:lvl>
    <w:lvl w:ilvl="5" w:tplc="811ED740">
      <w:start w:val="1"/>
      <w:numFmt w:val="lowerRoman"/>
      <w:lvlText w:val="%6."/>
      <w:lvlJc w:val="right"/>
      <w:pPr>
        <w:ind w:left="4102" w:hanging="180"/>
      </w:pPr>
    </w:lvl>
    <w:lvl w:ilvl="6" w:tplc="3280E9AC">
      <w:start w:val="1"/>
      <w:numFmt w:val="decimal"/>
      <w:lvlText w:val="%7."/>
      <w:lvlJc w:val="left"/>
      <w:pPr>
        <w:ind w:left="4822" w:hanging="360"/>
      </w:pPr>
    </w:lvl>
    <w:lvl w:ilvl="7" w:tplc="02E0A796">
      <w:start w:val="1"/>
      <w:numFmt w:val="lowerLetter"/>
      <w:lvlText w:val="%8."/>
      <w:lvlJc w:val="left"/>
      <w:pPr>
        <w:ind w:left="5542" w:hanging="360"/>
      </w:pPr>
    </w:lvl>
    <w:lvl w:ilvl="8" w:tplc="D3608DB2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F3C272C"/>
    <w:multiLevelType w:val="hybridMultilevel"/>
    <w:tmpl w:val="ECA4D880"/>
    <w:lvl w:ilvl="0" w:tplc="284EBBCC">
      <w:start w:val="1"/>
      <w:numFmt w:val="decimal"/>
      <w:lvlText w:val="%1."/>
      <w:lvlJc w:val="left"/>
      <w:pPr>
        <w:ind w:left="1353" w:hanging="360"/>
      </w:pPr>
    </w:lvl>
    <w:lvl w:ilvl="1" w:tplc="289E7F24">
      <w:start w:val="1"/>
      <w:numFmt w:val="lowerLetter"/>
      <w:lvlText w:val="%2."/>
      <w:lvlJc w:val="left"/>
      <w:pPr>
        <w:ind w:left="2073" w:hanging="360"/>
      </w:pPr>
    </w:lvl>
    <w:lvl w:ilvl="2" w:tplc="1DEA2132">
      <w:start w:val="1"/>
      <w:numFmt w:val="lowerRoman"/>
      <w:lvlText w:val="%3."/>
      <w:lvlJc w:val="right"/>
      <w:pPr>
        <w:ind w:left="2793" w:hanging="180"/>
      </w:pPr>
    </w:lvl>
    <w:lvl w:ilvl="3" w:tplc="EFF2C78E">
      <w:start w:val="1"/>
      <w:numFmt w:val="decimal"/>
      <w:lvlText w:val="%4."/>
      <w:lvlJc w:val="left"/>
      <w:pPr>
        <w:ind w:left="3513" w:hanging="360"/>
      </w:pPr>
    </w:lvl>
    <w:lvl w:ilvl="4" w:tplc="2E04A02E">
      <w:start w:val="1"/>
      <w:numFmt w:val="lowerLetter"/>
      <w:lvlText w:val="%5."/>
      <w:lvlJc w:val="left"/>
      <w:pPr>
        <w:ind w:left="4233" w:hanging="360"/>
      </w:pPr>
    </w:lvl>
    <w:lvl w:ilvl="5" w:tplc="B5E80A26">
      <w:start w:val="1"/>
      <w:numFmt w:val="lowerRoman"/>
      <w:lvlText w:val="%6."/>
      <w:lvlJc w:val="right"/>
      <w:pPr>
        <w:ind w:left="4953" w:hanging="180"/>
      </w:pPr>
    </w:lvl>
    <w:lvl w:ilvl="6" w:tplc="B4C45C2E">
      <w:start w:val="1"/>
      <w:numFmt w:val="decimal"/>
      <w:lvlText w:val="%7."/>
      <w:lvlJc w:val="left"/>
      <w:pPr>
        <w:ind w:left="5673" w:hanging="360"/>
      </w:pPr>
    </w:lvl>
    <w:lvl w:ilvl="7" w:tplc="C65AE2E6">
      <w:start w:val="1"/>
      <w:numFmt w:val="lowerLetter"/>
      <w:lvlText w:val="%8."/>
      <w:lvlJc w:val="left"/>
      <w:pPr>
        <w:ind w:left="6393" w:hanging="360"/>
      </w:pPr>
    </w:lvl>
    <w:lvl w:ilvl="8" w:tplc="42DA1A36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72DA534E"/>
    <w:multiLevelType w:val="multilevel"/>
    <w:tmpl w:val="E1CA893C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2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1571" w:hanging="720"/>
      </w:pPr>
    </w:lvl>
    <w:lvl w:ilvl="3">
      <w:start w:val="1"/>
      <w:numFmt w:val="decimal"/>
      <w:lvlText w:val="%1.%2.%3.%4."/>
      <w:lvlJc w:val="left"/>
      <w:pPr>
        <w:ind w:left="1931" w:hanging="1080"/>
      </w:pPr>
    </w:lvl>
    <w:lvl w:ilvl="4">
      <w:start w:val="1"/>
      <w:numFmt w:val="decimal"/>
      <w:lvlText w:val="%1.%2.%3.%4.%5."/>
      <w:lvlJc w:val="left"/>
      <w:pPr>
        <w:ind w:left="1931" w:hanging="1080"/>
      </w:pPr>
    </w:lvl>
    <w:lvl w:ilvl="5">
      <w:start w:val="1"/>
      <w:numFmt w:val="decimal"/>
      <w:lvlText w:val="%1.%2.%3.%4.%5.%6."/>
      <w:lvlJc w:val="left"/>
      <w:pPr>
        <w:ind w:left="2291" w:hanging="1440"/>
      </w:pPr>
    </w:lvl>
    <w:lvl w:ilvl="6">
      <w:start w:val="1"/>
      <w:numFmt w:val="decimal"/>
      <w:lvlText w:val="%1.%2.%3.%4.%5.%6.%7."/>
      <w:lvlJc w:val="left"/>
      <w:pPr>
        <w:ind w:left="2651" w:hanging="1800"/>
      </w:pPr>
    </w:lvl>
    <w:lvl w:ilvl="7">
      <w:start w:val="1"/>
      <w:numFmt w:val="decimal"/>
      <w:lvlText w:val="%1.%2.%3.%4.%5.%6.%7.%8."/>
      <w:lvlJc w:val="left"/>
      <w:pPr>
        <w:ind w:left="2651" w:hanging="1800"/>
      </w:pPr>
    </w:lvl>
    <w:lvl w:ilvl="8">
      <w:start w:val="1"/>
      <w:numFmt w:val="decimal"/>
      <w:lvlText w:val="%1.%2.%3.%4.%5.%6.%7.%8.%9."/>
      <w:lvlJc w:val="left"/>
      <w:pPr>
        <w:ind w:left="3011" w:hanging="2160"/>
      </w:pPr>
    </w:lvl>
  </w:abstractNum>
  <w:abstractNum w:abstractNumId="12" w15:restartNumberingAfterBreak="0">
    <w:nsid w:val="77F36BDE"/>
    <w:multiLevelType w:val="hybridMultilevel"/>
    <w:tmpl w:val="E490E91E"/>
    <w:lvl w:ilvl="0" w:tplc="D9AEA66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 w:tplc="3C32BAB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5FAE3D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14060F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A88FB7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C740D7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A7CE4B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ACAC5F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AC0543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7BC57C5F"/>
    <w:multiLevelType w:val="hybridMultilevel"/>
    <w:tmpl w:val="26143CCE"/>
    <w:lvl w:ilvl="0" w:tplc="3354662C">
      <w:start w:val="1"/>
      <w:numFmt w:val="decimal"/>
      <w:lvlText w:val="%1."/>
      <w:lvlJc w:val="left"/>
      <w:pPr>
        <w:ind w:left="1353" w:hanging="360"/>
      </w:pPr>
    </w:lvl>
    <w:lvl w:ilvl="1" w:tplc="00701648">
      <w:start w:val="1"/>
      <w:numFmt w:val="lowerLetter"/>
      <w:lvlText w:val="%2."/>
      <w:lvlJc w:val="left"/>
      <w:pPr>
        <w:ind w:left="2073" w:hanging="360"/>
      </w:pPr>
    </w:lvl>
    <w:lvl w:ilvl="2" w:tplc="1D300B52">
      <w:start w:val="1"/>
      <w:numFmt w:val="lowerRoman"/>
      <w:lvlText w:val="%3."/>
      <w:lvlJc w:val="right"/>
      <w:pPr>
        <w:ind w:left="2793" w:hanging="180"/>
      </w:pPr>
    </w:lvl>
    <w:lvl w:ilvl="3" w:tplc="C9C4EF3C">
      <w:start w:val="1"/>
      <w:numFmt w:val="decimal"/>
      <w:lvlText w:val="%4."/>
      <w:lvlJc w:val="left"/>
      <w:pPr>
        <w:ind w:left="3513" w:hanging="360"/>
      </w:pPr>
    </w:lvl>
    <w:lvl w:ilvl="4" w:tplc="7FC64154">
      <w:start w:val="1"/>
      <w:numFmt w:val="lowerLetter"/>
      <w:lvlText w:val="%5."/>
      <w:lvlJc w:val="left"/>
      <w:pPr>
        <w:ind w:left="4233" w:hanging="360"/>
      </w:pPr>
    </w:lvl>
    <w:lvl w:ilvl="5" w:tplc="7F488E2A">
      <w:start w:val="1"/>
      <w:numFmt w:val="lowerRoman"/>
      <w:lvlText w:val="%6."/>
      <w:lvlJc w:val="right"/>
      <w:pPr>
        <w:ind w:left="4953" w:hanging="180"/>
      </w:pPr>
    </w:lvl>
    <w:lvl w:ilvl="6" w:tplc="6F6AD418">
      <w:start w:val="1"/>
      <w:numFmt w:val="decimal"/>
      <w:lvlText w:val="%7."/>
      <w:lvlJc w:val="left"/>
      <w:pPr>
        <w:ind w:left="5673" w:hanging="360"/>
      </w:pPr>
    </w:lvl>
    <w:lvl w:ilvl="7" w:tplc="419C6658">
      <w:start w:val="1"/>
      <w:numFmt w:val="lowerLetter"/>
      <w:lvlText w:val="%8."/>
      <w:lvlJc w:val="left"/>
      <w:pPr>
        <w:ind w:left="6393" w:hanging="360"/>
      </w:pPr>
    </w:lvl>
    <w:lvl w:ilvl="8" w:tplc="AE6CCFB0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2"/>
  </w:num>
  <w:num w:numId="2">
    <w:abstractNumId w:val="11"/>
  </w:num>
  <w:num w:numId="3">
    <w:abstractNumId w:val="1"/>
  </w:num>
  <w:num w:numId="4">
    <w:abstractNumId w:val="9"/>
  </w:num>
  <w:num w:numId="5">
    <w:abstractNumId w:val="4"/>
  </w:num>
  <w:num w:numId="6">
    <w:abstractNumId w:val="8"/>
  </w:num>
  <w:num w:numId="7">
    <w:abstractNumId w:val="6"/>
  </w:num>
  <w:num w:numId="8">
    <w:abstractNumId w:val="7"/>
  </w:num>
  <w:num w:numId="9">
    <w:abstractNumId w:val="0"/>
  </w:num>
  <w:num w:numId="10">
    <w:abstractNumId w:val="5"/>
  </w:num>
  <w:num w:numId="11">
    <w:abstractNumId w:val="2"/>
  </w:num>
  <w:num w:numId="12">
    <w:abstractNumId w:val="10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2EBF"/>
    <w:rsid w:val="00672EBF"/>
    <w:rsid w:val="00A53A77"/>
    <w:rsid w:val="00C9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C6EFC6-9286-4597-A0E1-EE64303B8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4"/>
    </w:rPr>
  </w:style>
  <w:style w:type="paragraph" w:styleId="a5">
    <w:name w:val="Title"/>
    <w:basedOn w:val="a"/>
    <w:link w:val="a6"/>
    <w:qFormat/>
    <w:pPr>
      <w:jc w:val="center"/>
    </w:pPr>
    <w:rPr>
      <w:b/>
      <w:sz w:val="32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536"/>
        <w:tab w:val="right" w:pos="9072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alloon Text"/>
    <w:basedOn w:val="a"/>
    <w:link w:val="afc"/>
    <w:rPr>
      <w:rFonts w:ascii="Tahoma" w:hAnsi="Tahoma" w:cs="Tahoma"/>
      <w:sz w:val="16"/>
      <w:szCs w:val="16"/>
    </w:rPr>
  </w:style>
  <w:style w:type="paragraph" w:styleId="afd">
    <w:name w:val="Body Text Indent"/>
    <w:basedOn w:val="a"/>
    <w:link w:val="afe"/>
    <w:pPr>
      <w:ind w:left="705"/>
      <w:jc w:val="both"/>
    </w:pPr>
    <w:rPr>
      <w:sz w:val="28"/>
      <w:lang w:eastAsia="ar-SA"/>
    </w:rPr>
  </w:style>
  <w:style w:type="character" w:customStyle="1" w:styleId="afe">
    <w:name w:val="Основной текст с отступом Знак"/>
    <w:link w:val="afd"/>
    <w:rPr>
      <w:sz w:val="28"/>
      <w:lang w:eastAsia="ar-SA"/>
    </w:rPr>
  </w:style>
  <w:style w:type="paragraph" w:customStyle="1" w:styleId="ConsPlusTitle">
    <w:name w:val="ConsPlusTitle"/>
    <w:uiPriority w:val="99"/>
    <w:rPr>
      <w:b/>
      <w:bCs/>
      <w:sz w:val="24"/>
      <w:szCs w:val="24"/>
    </w:rPr>
  </w:style>
  <w:style w:type="character" w:styleId="aff">
    <w:name w:val="Strong"/>
    <w:uiPriority w:val="22"/>
    <w:qFormat/>
    <w:rPr>
      <w:b/>
      <w:bCs/>
    </w:rPr>
  </w:style>
  <w:style w:type="paragraph" w:customStyle="1" w:styleId="ConsPlusCell">
    <w:name w:val="ConsPlusCell"/>
    <w:pPr>
      <w:widowControl w:val="0"/>
    </w:pPr>
    <w:rPr>
      <w:rFonts w:ascii="Arial" w:hAnsi="Arial" w:cs="Arial"/>
    </w:rPr>
  </w:style>
  <w:style w:type="paragraph" w:styleId="33">
    <w:name w:val="Body Text Indent 3"/>
    <w:basedOn w:val="a"/>
    <w:link w:val="34"/>
    <w:pPr>
      <w:ind w:firstLine="708"/>
      <w:jc w:val="both"/>
    </w:pPr>
    <w:rPr>
      <w:sz w:val="28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f0">
    <w:name w:val="Body Text"/>
    <w:basedOn w:val="a"/>
    <w:link w:val="aff1"/>
    <w:pPr>
      <w:spacing w:after="120"/>
    </w:pPr>
  </w:style>
  <w:style w:type="paragraph" w:customStyle="1" w:styleId="tex1st">
    <w:name w:val="tex1st"/>
    <w:basedOn w:val="a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pPr>
      <w:spacing w:before="100" w:beforeAutospacing="1" w:after="100" w:afterAutospacing="1"/>
    </w:pPr>
    <w:rPr>
      <w:szCs w:val="24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Pr>
      <w:sz w:val="24"/>
    </w:rPr>
  </w:style>
  <w:style w:type="character" w:customStyle="1" w:styleId="ac">
    <w:name w:val="Верхний колонтитул Знак"/>
    <w:link w:val="ab"/>
    <w:rPr>
      <w:sz w:val="24"/>
    </w:rPr>
  </w:style>
  <w:style w:type="character" w:customStyle="1" w:styleId="afc">
    <w:name w:val="Текст выноски Знак"/>
    <w:link w:val="afb"/>
    <w:rPr>
      <w:rFonts w:ascii="Tahoma" w:hAnsi="Tahoma" w:cs="Tahoma"/>
      <w:sz w:val="16"/>
      <w:szCs w:val="16"/>
    </w:rPr>
  </w:style>
  <w:style w:type="character" w:customStyle="1" w:styleId="34">
    <w:name w:val="Основной текст с отступом 3 Знак"/>
    <w:link w:val="33"/>
    <w:rPr>
      <w:sz w:val="28"/>
    </w:rPr>
  </w:style>
  <w:style w:type="character" w:customStyle="1" w:styleId="a6">
    <w:name w:val="Название Знак"/>
    <w:link w:val="a5"/>
    <w:rPr>
      <w:b/>
      <w:sz w:val="32"/>
    </w:rPr>
  </w:style>
  <w:style w:type="character" w:customStyle="1" w:styleId="aff1">
    <w:name w:val="Основной текст Знак"/>
    <w:link w:val="aff0"/>
    <w:rPr>
      <w:sz w:val="24"/>
    </w:rPr>
  </w:style>
  <w:style w:type="paragraph" w:styleId="aff2">
    <w:name w:val="Normal (Web)"/>
    <w:basedOn w:val="a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0"/>
  </w:style>
  <w:style w:type="character" w:styleId="aff3">
    <w:name w:val="page number"/>
    <w:basedOn w:val="a0"/>
  </w:style>
  <w:style w:type="paragraph" w:customStyle="1" w:styleId="210">
    <w:name w:val="Основной текст 21"/>
    <w:basedOn w:val="a"/>
    <w:pPr>
      <w:jc w:val="center"/>
    </w:pPr>
    <w:rPr>
      <w:b/>
      <w:sz w:val="28"/>
      <w:lang w:eastAsia="ar-SA"/>
    </w:rPr>
  </w:style>
  <w:style w:type="paragraph" w:customStyle="1" w:styleId="aff4">
    <w:name w:val="Содержимое таблицы"/>
    <w:basedOn w:val="a"/>
    <w:pPr>
      <w:suppressLineNumbers/>
    </w:pPr>
    <w:rPr>
      <w:sz w:val="20"/>
      <w:lang w:eastAsia="ar-SA"/>
    </w:rPr>
  </w:style>
  <w:style w:type="paragraph" w:customStyle="1" w:styleId="aff5">
    <w:name w:val="Заголовок таблицы"/>
    <w:basedOn w:val="aff4"/>
    <w:pPr>
      <w:jc w:val="center"/>
    </w:pPr>
    <w:rPr>
      <w:b/>
      <w:bCs/>
    </w:rPr>
  </w:style>
  <w:style w:type="paragraph" w:customStyle="1" w:styleId="110">
    <w:name w:val="Знак Знак Знак Знак Знак Знак Знак Знак Знак Знак Знак Знак Знак Знак Знак Знак Знак Знак Знак1 Знак Знак Знак1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20">
    <w:name w:val="Заголовок 2 Знак"/>
    <w:link w:val="2"/>
    <w:rPr>
      <w:sz w:val="28"/>
      <w:lang w:eastAsia="ar-SA"/>
    </w:rPr>
  </w:style>
  <w:style w:type="character" w:customStyle="1" w:styleId="43">
    <w:name w:val="Знак Знак4"/>
    <w:semiHidden/>
    <w:rPr>
      <w:rFonts w:ascii="Tahoma" w:hAnsi="Tahoma" w:cs="Tahoma"/>
      <w:sz w:val="16"/>
      <w:szCs w:val="16"/>
    </w:rPr>
  </w:style>
  <w:style w:type="character" w:styleId="aff6">
    <w:name w:val="annotation reference"/>
    <w:rPr>
      <w:sz w:val="16"/>
      <w:szCs w:val="16"/>
    </w:rPr>
  </w:style>
  <w:style w:type="paragraph" w:styleId="aff7">
    <w:name w:val="annotation text"/>
    <w:basedOn w:val="a"/>
    <w:link w:val="aff8"/>
    <w:rPr>
      <w:sz w:val="20"/>
    </w:rPr>
  </w:style>
  <w:style w:type="character" w:customStyle="1" w:styleId="aff8">
    <w:name w:val="Текст примечания Знак"/>
    <w:basedOn w:val="a0"/>
    <w:link w:val="aff7"/>
  </w:style>
  <w:style w:type="paragraph" w:styleId="aff9">
    <w:name w:val="annotation subject"/>
    <w:basedOn w:val="aff7"/>
    <w:next w:val="aff7"/>
    <w:link w:val="affa"/>
    <w:rPr>
      <w:b/>
      <w:bCs/>
    </w:rPr>
  </w:style>
  <w:style w:type="character" w:customStyle="1" w:styleId="affa">
    <w:name w:val="Тема примечания Знак"/>
    <w:link w:val="aff9"/>
    <w:rPr>
      <w:b/>
      <w:bCs/>
    </w:rPr>
  </w:style>
  <w:style w:type="character" w:styleId="affb">
    <w:name w:val="Emphasis"/>
    <w:qFormat/>
    <w:rPr>
      <w:i/>
      <w:iCs/>
    </w:rPr>
  </w:style>
  <w:style w:type="character" w:customStyle="1" w:styleId="ae">
    <w:name w:val="Нижний колонтитул Знак"/>
    <w:link w:val="a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943</Words>
  <Characters>5377</Characters>
  <Application>Microsoft Office Word</Application>
  <DocSecurity>0</DocSecurity>
  <Lines>44</Lines>
  <Paragraphs>12</Paragraphs>
  <ScaleCrop>false</ScaleCrop>
  <Company/>
  <LinksUpToDate>false</LinksUpToDate>
  <CharactersWithSpaces>6308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\</dc:creator>
  <cp:lastModifiedBy>kadr-2</cp:lastModifiedBy>
  <cp:revision>13</cp:revision>
  <dcterms:created xsi:type="dcterms:W3CDTF">2026-01-14T11:28:00Z</dcterms:created>
  <dcterms:modified xsi:type="dcterms:W3CDTF">2026-04-09T10:11:00Z</dcterms:modified>
  <cp:version>983040</cp:version>
</cp:coreProperties>
</file>